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F6" w:rsidRPr="009420F6" w:rsidRDefault="00542DF6" w:rsidP="00542DF6">
      <w:pPr>
        <w:jc w:val="center"/>
        <w:rPr>
          <w:b/>
          <w:sz w:val="144"/>
          <w:szCs w:val="144"/>
          <w:vertAlign w:val="subscript"/>
        </w:rPr>
      </w:pPr>
      <w:r w:rsidRPr="009420F6">
        <w:rPr>
          <w:b/>
          <w:sz w:val="144"/>
          <w:szCs w:val="144"/>
          <w:vertAlign w:val="subscript"/>
        </w:rPr>
        <w:t>OBWIESZCZENIE</w:t>
      </w:r>
    </w:p>
    <w:p w:rsidR="00542DF6" w:rsidRPr="00774588" w:rsidRDefault="00542DF6" w:rsidP="00542DF6">
      <w:pPr>
        <w:jc w:val="center"/>
        <w:rPr>
          <w:b/>
          <w:sz w:val="44"/>
          <w:szCs w:val="44"/>
        </w:rPr>
      </w:pPr>
      <w:r w:rsidRPr="00774588">
        <w:rPr>
          <w:b/>
          <w:sz w:val="44"/>
          <w:szCs w:val="44"/>
        </w:rPr>
        <w:t>Marszałka Województwa Świętokrzyskiego</w:t>
      </w:r>
    </w:p>
    <w:p w:rsidR="00542DF6" w:rsidRPr="00774588" w:rsidRDefault="002505B2" w:rsidP="00542DF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 dnia 1 lutego </w:t>
      </w:r>
      <w:r w:rsidR="00465E61">
        <w:rPr>
          <w:b/>
          <w:sz w:val="44"/>
          <w:szCs w:val="44"/>
        </w:rPr>
        <w:t>2024</w:t>
      </w:r>
      <w:r w:rsidR="00542DF6" w:rsidRPr="00774588">
        <w:rPr>
          <w:b/>
          <w:sz w:val="44"/>
          <w:szCs w:val="44"/>
        </w:rPr>
        <w:t xml:space="preserve"> r.</w:t>
      </w:r>
    </w:p>
    <w:p w:rsidR="009C06C2" w:rsidRPr="00AC71BB" w:rsidRDefault="009C06C2" w:rsidP="00DE4E44">
      <w:pPr>
        <w:rPr>
          <w:b/>
          <w:sz w:val="26"/>
          <w:szCs w:val="26"/>
        </w:rPr>
      </w:pPr>
    </w:p>
    <w:p w:rsidR="00774588" w:rsidRDefault="00AC71BB" w:rsidP="00F457C1">
      <w:pPr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w związku z art. 459</w:t>
      </w:r>
      <w:r w:rsidR="00C833A0">
        <w:rPr>
          <w:sz w:val="28"/>
          <w:szCs w:val="28"/>
        </w:rPr>
        <w:t xml:space="preserve"> §1</w:t>
      </w:r>
      <w:r w:rsidR="006D0B66">
        <w:rPr>
          <w:sz w:val="28"/>
          <w:szCs w:val="28"/>
        </w:rPr>
        <w:t xml:space="preserve"> 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465E61">
        <w:rPr>
          <w:sz w:val="28"/>
          <w:szCs w:val="28"/>
        </w:rPr>
        <w:t>Dz. U. z 2023 r. poz. 2408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542DF6">
        <w:rPr>
          <w:sz w:val="28"/>
          <w:szCs w:val="28"/>
        </w:rPr>
        <w:t xml:space="preserve">oraz </w:t>
      </w:r>
      <w:r w:rsidR="00542DF6" w:rsidRPr="009F71E6">
        <w:rPr>
          <w:sz w:val="28"/>
          <w:szCs w:val="28"/>
        </w:rPr>
        <w:t xml:space="preserve">uchwały Nr XLIV/623/18 Sejmiku Województwa Świętokrzyskiego z dnia 28 maja 2018 r. </w:t>
      </w:r>
      <w:r w:rsidR="00542DF6" w:rsidRPr="00542DF6">
        <w:rPr>
          <w:sz w:val="28"/>
          <w:szCs w:val="28"/>
        </w:rPr>
        <w:t>w sprawie podziału obszaru województwa świętokrzyskiego na okręgi wyborcze, ustalenia ich numerów i granic oraz liczby radnych wybieranych w tych okręgach wyborczych do Sejmiku Województwa Świętokrzyskiego</w:t>
      </w:r>
      <w:r w:rsidR="001F6E65">
        <w:rPr>
          <w:sz w:val="28"/>
          <w:szCs w:val="28"/>
        </w:rPr>
        <w:t xml:space="preserve"> </w:t>
      </w:r>
    </w:p>
    <w:p w:rsidR="00774588" w:rsidRDefault="00774588" w:rsidP="00F457C1">
      <w:pPr>
        <w:jc w:val="both"/>
        <w:rPr>
          <w:b/>
          <w:sz w:val="28"/>
          <w:szCs w:val="28"/>
        </w:rPr>
      </w:pPr>
    </w:p>
    <w:p w:rsidR="00112DE6" w:rsidRDefault="0068702F" w:rsidP="00CB39C5">
      <w:pPr>
        <w:jc w:val="center"/>
        <w:rPr>
          <w:b/>
          <w:sz w:val="32"/>
          <w:szCs w:val="32"/>
        </w:rPr>
      </w:pPr>
      <w:r w:rsidRPr="00112DE6">
        <w:rPr>
          <w:b/>
          <w:sz w:val="32"/>
          <w:szCs w:val="32"/>
        </w:rPr>
        <w:t>Marszałek Województwa Świętokrzyskiego</w:t>
      </w:r>
    </w:p>
    <w:p w:rsidR="00774588" w:rsidRPr="00112DE6" w:rsidRDefault="00AC71BB" w:rsidP="00CB39C5">
      <w:pPr>
        <w:jc w:val="center"/>
        <w:rPr>
          <w:sz w:val="32"/>
          <w:szCs w:val="32"/>
        </w:rPr>
      </w:pPr>
      <w:r w:rsidRPr="00112DE6">
        <w:rPr>
          <w:b/>
          <w:sz w:val="32"/>
          <w:szCs w:val="32"/>
        </w:rPr>
        <w:t xml:space="preserve"> podaje do</w:t>
      </w:r>
      <w:r w:rsidR="00582A5B" w:rsidRPr="00112DE6">
        <w:rPr>
          <w:b/>
          <w:sz w:val="32"/>
          <w:szCs w:val="32"/>
        </w:rPr>
        <w:t xml:space="preserve"> publicznej</w:t>
      </w:r>
      <w:r w:rsidRPr="00112DE6">
        <w:rPr>
          <w:b/>
          <w:sz w:val="32"/>
          <w:szCs w:val="32"/>
        </w:rPr>
        <w:t xml:space="preserve"> wiadomości</w:t>
      </w:r>
    </w:p>
    <w:p w:rsidR="00774588" w:rsidRDefault="00774588" w:rsidP="00CB39C5">
      <w:pPr>
        <w:jc w:val="center"/>
        <w:rPr>
          <w:sz w:val="28"/>
          <w:szCs w:val="28"/>
        </w:rPr>
      </w:pPr>
    </w:p>
    <w:p w:rsidR="00E20273" w:rsidRPr="00112DE6" w:rsidRDefault="00582A5B" w:rsidP="00F457C1">
      <w:pPr>
        <w:jc w:val="both"/>
        <w:rPr>
          <w:b/>
          <w:sz w:val="28"/>
          <w:szCs w:val="28"/>
        </w:rPr>
      </w:pPr>
      <w:r w:rsidRPr="00112DE6">
        <w:rPr>
          <w:b/>
          <w:sz w:val="28"/>
          <w:szCs w:val="28"/>
        </w:rPr>
        <w:t xml:space="preserve">informację </w:t>
      </w:r>
      <w:r w:rsidR="00AC71BB" w:rsidRPr="00112DE6">
        <w:rPr>
          <w:b/>
          <w:sz w:val="28"/>
          <w:szCs w:val="28"/>
        </w:rPr>
        <w:t xml:space="preserve">o </w:t>
      </w:r>
      <w:r w:rsidR="00DB19D3" w:rsidRPr="00112DE6">
        <w:rPr>
          <w:b/>
          <w:sz w:val="28"/>
          <w:szCs w:val="28"/>
        </w:rPr>
        <w:t>okręgach wyborczych, ich granicach i numerach, liczbie radnych wybieranych w okręgach wyborczych</w:t>
      </w:r>
      <w:r w:rsidR="00AC71BB" w:rsidRPr="00112DE6">
        <w:rPr>
          <w:b/>
          <w:sz w:val="28"/>
          <w:szCs w:val="28"/>
        </w:rPr>
        <w:t xml:space="preserve"> oraz siedzibie</w:t>
      </w:r>
      <w:r w:rsidR="00CB3A2A" w:rsidRPr="00112DE6">
        <w:rPr>
          <w:b/>
          <w:sz w:val="28"/>
          <w:szCs w:val="28"/>
        </w:rPr>
        <w:t xml:space="preserve"> </w:t>
      </w:r>
      <w:r w:rsidR="00933DC8" w:rsidRPr="00112DE6">
        <w:rPr>
          <w:b/>
          <w:sz w:val="28"/>
          <w:szCs w:val="28"/>
        </w:rPr>
        <w:t>Wojewódzkiej Komisji Wyborczej w Kielcach</w:t>
      </w:r>
      <w:r w:rsidR="00F82535" w:rsidRPr="00112DE6">
        <w:rPr>
          <w:b/>
          <w:sz w:val="28"/>
          <w:szCs w:val="28"/>
        </w:rPr>
        <w:t xml:space="preserve"> w wyborach</w:t>
      </w:r>
      <w:r w:rsidR="00B02428" w:rsidRPr="00112DE6">
        <w:rPr>
          <w:b/>
          <w:sz w:val="28"/>
          <w:szCs w:val="28"/>
        </w:rPr>
        <w:t xml:space="preserve"> do Sejmiku Województwa</w:t>
      </w:r>
      <w:r w:rsidR="00F457C1" w:rsidRPr="00112DE6">
        <w:rPr>
          <w:b/>
          <w:sz w:val="28"/>
          <w:szCs w:val="28"/>
        </w:rPr>
        <w:t xml:space="preserve"> </w:t>
      </w:r>
      <w:r w:rsidR="00B02428" w:rsidRPr="00112DE6">
        <w:rPr>
          <w:b/>
          <w:sz w:val="28"/>
          <w:szCs w:val="28"/>
        </w:rPr>
        <w:t>Świętokrzyskiego</w:t>
      </w:r>
      <w:r w:rsidR="00D96FA2" w:rsidRPr="00112DE6">
        <w:rPr>
          <w:b/>
          <w:sz w:val="28"/>
          <w:szCs w:val="28"/>
        </w:rPr>
        <w:t xml:space="preserve"> zarządzonych na dzień </w:t>
      </w:r>
      <w:r w:rsidR="00465E61">
        <w:rPr>
          <w:b/>
          <w:sz w:val="28"/>
          <w:szCs w:val="28"/>
        </w:rPr>
        <w:t>7 kwietnia 2024</w:t>
      </w:r>
      <w:r w:rsidR="0068702F" w:rsidRPr="00112DE6">
        <w:rPr>
          <w:b/>
          <w:sz w:val="28"/>
          <w:szCs w:val="28"/>
        </w:rPr>
        <w:t xml:space="preserve"> </w:t>
      </w:r>
      <w:r w:rsidR="00C057E5">
        <w:rPr>
          <w:b/>
          <w:sz w:val="28"/>
          <w:szCs w:val="28"/>
        </w:rPr>
        <w:t>r.</w:t>
      </w:r>
    </w:p>
    <w:p w:rsidR="00774588" w:rsidRPr="00DE4E44" w:rsidRDefault="0077458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662"/>
        <w:gridCol w:w="1843"/>
      </w:tblGrid>
      <w:tr w:rsidR="002339DF" w:rsidRPr="00DE4E44" w:rsidTr="00E06E75">
        <w:trPr>
          <w:trHeight w:val="5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6E75" w:rsidRDefault="007A3710" w:rsidP="00542DF6">
            <w:pPr>
              <w:ind w:left="239" w:hanging="29"/>
              <w:jc w:val="center"/>
              <w:rPr>
                <w:b/>
                <w:sz w:val="28"/>
                <w:szCs w:val="28"/>
              </w:rPr>
            </w:pPr>
            <w:r w:rsidRPr="00E06E75">
              <w:rPr>
                <w:b/>
                <w:sz w:val="28"/>
                <w:szCs w:val="28"/>
              </w:rPr>
              <w:t>N</w:t>
            </w:r>
            <w:r w:rsidR="00AC71BB" w:rsidRPr="00E06E75">
              <w:rPr>
                <w:b/>
                <w:sz w:val="28"/>
                <w:szCs w:val="28"/>
              </w:rPr>
              <w:t>umer okręgu</w:t>
            </w:r>
            <w:r w:rsidR="00E06E75">
              <w:rPr>
                <w:b/>
                <w:sz w:val="28"/>
                <w:szCs w:val="28"/>
              </w:rPr>
              <w:t xml:space="preserve"> </w:t>
            </w:r>
            <w:r w:rsidR="00AC71BB" w:rsidRPr="00E06E75">
              <w:rPr>
                <w:b/>
                <w:sz w:val="28"/>
                <w:szCs w:val="28"/>
              </w:rPr>
              <w:t>wyborczego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  <w:p w:rsidR="00F457C1" w:rsidRPr="00F457C1" w:rsidRDefault="00F457C1" w:rsidP="00233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:rsidTr="00E06E75">
        <w:trPr>
          <w:trHeight w:val="9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F457C1" w:rsidRPr="00DE4E44" w:rsidRDefault="00F457C1" w:rsidP="002339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E06E75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powiaty: sandomierski, opatowski, ostrowiecki, staszowski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582A5B" w:rsidRPr="00DE4E44" w:rsidTr="00E06E75">
        <w:trPr>
          <w:trHeight w:val="5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E06E75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powiaty: starachowicki, skarżyski, konecki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82A5B" w:rsidRPr="00DE4E44" w:rsidTr="00E06E75">
        <w:trPr>
          <w:trHeight w:val="5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E06E75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powiaty: kielecki, miasto Kielce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82A5B" w:rsidRPr="00DE4E44" w:rsidTr="00E06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E06E75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powiaty: włoszczowski, jędrzejowski, pińczowski, buski, kazimierski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:rsidR="00962222" w:rsidRDefault="00962222" w:rsidP="00E06E75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2133C" w:rsidRPr="00112DE6" w:rsidRDefault="00AC71BB" w:rsidP="00E06E7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12DE6">
        <w:rPr>
          <w:b/>
          <w:sz w:val="28"/>
          <w:szCs w:val="28"/>
          <w:u w:val="single"/>
        </w:rPr>
        <w:t xml:space="preserve">Siedziba </w:t>
      </w:r>
      <w:r w:rsidR="00933DC8" w:rsidRPr="00112DE6">
        <w:rPr>
          <w:b/>
          <w:sz w:val="28"/>
          <w:szCs w:val="28"/>
          <w:u w:val="single"/>
        </w:rPr>
        <w:t>Wojewódzkiej Komisji Wyborczej w Kielcach</w:t>
      </w:r>
      <w:r w:rsidR="00D96FA2" w:rsidRPr="00112DE6">
        <w:rPr>
          <w:b/>
          <w:sz w:val="28"/>
          <w:szCs w:val="28"/>
          <w:u w:val="single"/>
        </w:rPr>
        <w:t xml:space="preserve"> mieści się:</w:t>
      </w:r>
    </w:p>
    <w:p w:rsidR="000253A4" w:rsidRPr="002F26C1" w:rsidRDefault="00F457C1" w:rsidP="00112DE6">
      <w:pPr>
        <w:tabs>
          <w:tab w:val="left" w:pos="8931"/>
        </w:tabs>
        <w:jc w:val="both"/>
        <w:rPr>
          <w:sz w:val="28"/>
          <w:szCs w:val="28"/>
        </w:rPr>
      </w:pPr>
      <w:r w:rsidRPr="00112DE6">
        <w:rPr>
          <w:sz w:val="28"/>
          <w:szCs w:val="28"/>
        </w:rPr>
        <w:t>Urząd Marszałkows</w:t>
      </w:r>
      <w:r w:rsidR="00C057E5">
        <w:rPr>
          <w:sz w:val="28"/>
          <w:szCs w:val="28"/>
        </w:rPr>
        <w:t>ki Województwa Świętokrzyskiego, Al. IX Wieków Kielc 3,</w:t>
      </w:r>
      <w:r w:rsidRPr="00112DE6">
        <w:rPr>
          <w:sz w:val="28"/>
          <w:szCs w:val="28"/>
        </w:rPr>
        <w:t xml:space="preserve"> </w:t>
      </w:r>
      <w:r w:rsidR="00112DE6">
        <w:rPr>
          <w:sz w:val="28"/>
          <w:szCs w:val="28"/>
        </w:rPr>
        <w:t xml:space="preserve">        </w:t>
      </w:r>
      <w:r w:rsidR="00774588" w:rsidRPr="00112DE6">
        <w:rPr>
          <w:sz w:val="28"/>
          <w:szCs w:val="28"/>
        </w:rPr>
        <w:t>2</w:t>
      </w:r>
      <w:r w:rsidR="00C057E5">
        <w:rPr>
          <w:sz w:val="28"/>
          <w:szCs w:val="28"/>
        </w:rPr>
        <w:t xml:space="preserve">5-516 Kielce, </w:t>
      </w:r>
      <w:r w:rsidR="00C057E5" w:rsidRPr="002F26C1">
        <w:rPr>
          <w:sz w:val="28"/>
          <w:szCs w:val="28"/>
        </w:rPr>
        <w:t>Bud C-2,</w:t>
      </w:r>
      <w:r w:rsidRPr="002F26C1">
        <w:rPr>
          <w:sz w:val="28"/>
          <w:szCs w:val="28"/>
        </w:rPr>
        <w:t xml:space="preserve"> pokój nr 202</w:t>
      </w:r>
      <w:r w:rsidR="00C057E5" w:rsidRPr="002F26C1">
        <w:rPr>
          <w:sz w:val="28"/>
          <w:szCs w:val="28"/>
        </w:rPr>
        <w:t xml:space="preserve"> (II piętro), </w:t>
      </w:r>
      <w:r w:rsidR="002F26C1" w:rsidRPr="002F26C1">
        <w:rPr>
          <w:sz w:val="28"/>
          <w:szCs w:val="28"/>
        </w:rPr>
        <w:t>tel. 41-395-16-75</w:t>
      </w:r>
      <w:r w:rsidR="00C057E5" w:rsidRPr="002F26C1">
        <w:rPr>
          <w:sz w:val="28"/>
          <w:szCs w:val="28"/>
        </w:rPr>
        <w:t>,</w:t>
      </w:r>
      <w:r w:rsidR="002F26C1" w:rsidRPr="002F26C1">
        <w:rPr>
          <w:sz w:val="28"/>
          <w:szCs w:val="28"/>
        </w:rPr>
        <w:t xml:space="preserve"> 41-395-11-66</w:t>
      </w:r>
      <w:r w:rsidR="00C057E5" w:rsidRPr="002F26C1">
        <w:rPr>
          <w:sz w:val="28"/>
          <w:szCs w:val="28"/>
        </w:rPr>
        <w:t>,</w:t>
      </w:r>
      <w:r w:rsidRPr="002F26C1">
        <w:rPr>
          <w:sz w:val="28"/>
          <w:szCs w:val="28"/>
        </w:rPr>
        <w:t xml:space="preserve"> </w:t>
      </w:r>
      <w:r w:rsidR="002505B2">
        <w:rPr>
          <w:sz w:val="28"/>
          <w:szCs w:val="28"/>
        </w:rPr>
        <w:t>41-395-16-52, 41-395-15-43, fax 41-395-16-79.</w:t>
      </w:r>
      <w:bookmarkStart w:id="0" w:name="_GoBack"/>
      <w:bookmarkEnd w:id="0"/>
      <w:r w:rsidR="00112DE6" w:rsidRPr="002F26C1">
        <w:rPr>
          <w:sz w:val="28"/>
          <w:szCs w:val="28"/>
        </w:rPr>
        <w:t xml:space="preserve">                </w:t>
      </w:r>
    </w:p>
    <w:p w:rsidR="00112DE6" w:rsidRPr="00112DE6" w:rsidRDefault="00112DE6" w:rsidP="00112DE6">
      <w:pPr>
        <w:tabs>
          <w:tab w:val="left" w:pos="8931"/>
        </w:tabs>
        <w:jc w:val="both"/>
        <w:rPr>
          <w:color w:val="FF0000"/>
          <w:sz w:val="28"/>
          <w:szCs w:val="28"/>
        </w:rPr>
      </w:pPr>
    </w:p>
    <w:p w:rsidR="00774588" w:rsidRDefault="00933DC8" w:rsidP="00774588">
      <w:pPr>
        <w:tabs>
          <w:tab w:val="left" w:pos="6521"/>
        </w:tabs>
        <w:ind w:left="6521" w:right="-87" w:hanging="14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Marszałek</w:t>
      </w:r>
    </w:p>
    <w:p w:rsidR="000253A4" w:rsidRPr="0068702F" w:rsidRDefault="00933DC8" w:rsidP="00774588">
      <w:pPr>
        <w:ind w:left="6521" w:right="-87" w:hanging="1134"/>
        <w:jc w:val="center"/>
        <w:rPr>
          <w:sz w:val="32"/>
          <w:szCs w:val="32"/>
        </w:rPr>
      </w:pPr>
      <w:r>
        <w:rPr>
          <w:b/>
          <w:sz w:val="32"/>
          <w:szCs w:val="32"/>
        </w:rPr>
        <w:t>Województwa Świętokrzyskiego</w:t>
      </w:r>
    </w:p>
    <w:p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:rsidR="000253A4" w:rsidRPr="00E72D63" w:rsidRDefault="00F457C1" w:rsidP="00774588">
      <w:pPr>
        <w:ind w:left="6521" w:right="-87" w:hanging="1276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 xml:space="preserve">/-/ </w:t>
      </w:r>
      <w:r w:rsidR="00465E61">
        <w:rPr>
          <w:b/>
          <w:sz w:val="32"/>
          <w:szCs w:val="32"/>
        </w:rPr>
        <w:t>Andrzej Bętkowski</w:t>
      </w:r>
    </w:p>
    <w:sectPr w:rsidR="000253A4" w:rsidRPr="00E72D63" w:rsidSect="00962222">
      <w:pgSz w:w="11907" w:h="16839" w:code="9"/>
      <w:pgMar w:top="142" w:right="1021" w:bottom="85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B9" w:rsidRDefault="00D449B9" w:rsidP="00AC71BB">
      <w:r>
        <w:separator/>
      </w:r>
    </w:p>
  </w:endnote>
  <w:endnote w:type="continuationSeparator" w:id="0">
    <w:p w:rsidR="00D449B9" w:rsidRDefault="00D449B9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B9" w:rsidRDefault="00D449B9" w:rsidP="00AC71BB">
      <w:r>
        <w:separator/>
      </w:r>
    </w:p>
  </w:footnote>
  <w:footnote w:type="continuationSeparator" w:id="0">
    <w:p w:rsidR="00D449B9" w:rsidRDefault="00D449B9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026C"/>
    <w:rsid w:val="000F72ED"/>
    <w:rsid w:val="00112DE6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55173"/>
    <w:rsid w:val="001672E7"/>
    <w:rsid w:val="00181E69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6E65"/>
    <w:rsid w:val="001F7FDC"/>
    <w:rsid w:val="00204CC3"/>
    <w:rsid w:val="0021021B"/>
    <w:rsid w:val="0021274D"/>
    <w:rsid w:val="00225EA1"/>
    <w:rsid w:val="0023348C"/>
    <w:rsid w:val="002339DF"/>
    <w:rsid w:val="00243BFD"/>
    <w:rsid w:val="002505B2"/>
    <w:rsid w:val="00263C46"/>
    <w:rsid w:val="00275CDB"/>
    <w:rsid w:val="002A7254"/>
    <w:rsid w:val="002C125D"/>
    <w:rsid w:val="002C43D3"/>
    <w:rsid w:val="002D1754"/>
    <w:rsid w:val="002D77AF"/>
    <w:rsid w:val="002F26C1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644F2"/>
    <w:rsid w:val="00465E61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2DF6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9744B"/>
    <w:rsid w:val="005A163B"/>
    <w:rsid w:val="005C27B8"/>
    <w:rsid w:val="005C3FD8"/>
    <w:rsid w:val="005C5487"/>
    <w:rsid w:val="005E4B6E"/>
    <w:rsid w:val="005F2EDE"/>
    <w:rsid w:val="0060047C"/>
    <w:rsid w:val="00603871"/>
    <w:rsid w:val="00604BC0"/>
    <w:rsid w:val="00623AE8"/>
    <w:rsid w:val="00635967"/>
    <w:rsid w:val="006370B1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74588"/>
    <w:rsid w:val="007745CA"/>
    <w:rsid w:val="007A3710"/>
    <w:rsid w:val="007A4818"/>
    <w:rsid w:val="007C746E"/>
    <w:rsid w:val="007C7E43"/>
    <w:rsid w:val="007D4D30"/>
    <w:rsid w:val="007D75E9"/>
    <w:rsid w:val="0080084D"/>
    <w:rsid w:val="00804038"/>
    <w:rsid w:val="00810CEB"/>
    <w:rsid w:val="00816A9D"/>
    <w:rsid w:val="008203F3"/>
    <w:rsid w:val="00827620"/>
    <w:rsid w:val="008345AD"/>
    <w:rsid w:val="00844271"/>
    <w:rsid w:val="00851F15"/>
    <w:rsid w:val="00855394"/>
    <w:rsid w:val="00861375"/>
    <w:rsid w:val="008637FD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16AC"/>
    <w:rsid w:val="008F29C1"/>
    <w:rsid w:val="00901A72"/>
    <w:rsid w:val="00905E0E"/>
    <w:rsid w:val="0093250B"/>
    <w:rsid w:val="00932D8D"/>
    <w:rsid w:val="00933DC8"/>
    <w:rsid w:val="00947BBD"/>
    <w:rsid w:val="00947E42"/>
    <w:rsid w:val="0095091D"/>
    <w:rsid w:val="00962222"/>
    <w:rsid w:val="0098688A"/>
    <w:rsid w:val="009B650C"/>
    <w:rsid w:val="009C06C2"/>
    <w:rsid w:val="009C3333"/>
    <w:rsid w:val="009D257D"/>
    <w:rsid w:val="009E27B6"/>
    <w:rsid w:val="009E3AE2"/>
    <w:rsid w:val="009F71E6"/>
    <w:rsid w:val="00A02F13"/>
    <w:rsid w:val="00A06F8F"/>
    <w:rsid w:val="00A10843"/>
    <w:rsid w:val="00A26BAB"/>
    <w:rsid w:val="00A3356E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57E5"/>
    <w:rsid w:val="00C07ECC"/>
    <w:rsid w:val="00C1616D"/>
    <w:rsid w:val="00C174E3"/>
    <w:rsid w:val="00C2674E"/>
    <w:rsid w:val="00C33832"/>
    <w:rsid w:val="00C471B2"/>
    <w:rsid w:val="00C57970"/>
    <w:rsid w:val="00C625A6"/>
    <w:rsid w:val="00C640FD"/>
    <w:rsid w:val="00C833A0"/>
    <w:rsid w:val="00C85DCE"/>
    <w:rsid w:val="00C91CD0"/>
    <w:rsid w:val="00C9374B"/>
    <w:rsid w:val="00CA062D"/>
    <w:rsid w:val="00CB39C5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449B9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06E75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457C1"/>
    <w:rsid w:val="00F568CE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714EB0-7E5B-4D4E-9F62-4E29DCC8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1AEA-893C-4FDD-B121-F7727BAE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Zalewa-Brola, Anita</dc:creator>
  <cp:lastModifiedBy>Młynarczyk, Agnieszka</cp:lastModifiedBy>
  <cp:revision>6</cp:revision>
  <cp:lastPrinted>2018-08-24T06:47:00Z</cp:lastPrinted>
  <dcterms:created xsi:type="dcterms:W3CDTF">2018-08-24T07:03:00Z</dcterms:created>
  <dcterms:modified xsi:type="dcterms:W3CDTF">2024-02-02T07:02:00Z</dcterms:modified>
</cp:coreProperties>
</file>